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3109A" w14:textId="77777777" w:rsidR="004D1BD3" w:rsidRDefault="004D1BD3" w:rsidP="00701670">
      <w:pPr>
        <w:ind w:left="-284"/>
      </w:pPr>
    </w:p>
    <w:p w14:paraId="3F20A4D5" w14:textId="77777777" w:rsidR="004D1BD3" w:rsidRDefault="004D1BD3"/>
    <w:p w14:paraId="626064C2" w14:textId="77777777" w:rsidR="004D1BD3" w:rsidRDefault="004D1BD3"/>
    <w:p w14:paraId="27064291" w14:textId="77777777" w:rsidR="004D1BD3" w:rsidRDefault="004D1BD3"/>
    <w:p w14:paraId="14E84232" w14:textId="77777777" w:rsidR="004D1BD3" w:rsidRDefault="004D1BD3"/>
    <w:p w14:paraId="03A0F31E" w14:textId="77777777" w:rsidR="003C66E1" w:rsidRDefault="003C66E1" w:rsidP="003C66E1">
      <w:pPr>
        <w:pStyle w:val="Ttulo3"/>
        <w:numPr>
          <w:ilvl w:val="2"/>
          <w:numId w:val="2"/>
        </w:numPr>
        <w:spacing w:before="0" w:after="0"/>
        <w:ind w:left="0" w:firstLine="0"/>
        <w:jc w:val="center"/>
        <w:rPr>
          <w:rStyle w:val="Fontepargpadro1"/>
          <w:rFonts w:ascii="Arial Narrow" w:eastAsia="Times New Roman" w:hAnsi="Arial Narrow" w:cs="Arial Narrow"/>
          <w:color w:val="000000"/>
          <w:kern w:val="2"/>
          <w:sz w:val="24"/>
          <w:szCs w:val="24"/>
          <w:u w:val="single"/>
        </w:rPr>
      </w:pPr>
      <w:r>
        <w:rPr>
          <w:rStyle w:val="Fontepargpadro1"/>
          <w:rFonts w:ascii="Arial Narrow" w:eastAsia="Times New Roman" w:hAnsi="Arial Narrow" w:cs="Arial Narrow"/>
          <w:color w:val="000000"/>
          <w:kern w:val="2"/>
          <w:sz w:val="24"/>
          <w:szCs w:val="24"/>
          <w:u w:val="single"/>
        </w:rPr>
        <w:t>AVISO DE LICITAÇÃO</w:t>
      </w:r>
    </w:p>
    <w:p w14:paraId="509B6691" w14:textId="5B82DA1B" w:rsidR="003C66E1" w:rsidRDefault="003C66E1" w:rsidP="003C66E1"/>
    <w:p w14:paraId="45F621FD" w14:textId="77777777" w:rsidR="00ED49CA" w:rsidRPr="00706D7A" w:rsidRDefault="00ED49CA" w:rsidP="003C66E1"/>
    <w:p w14:paraId="74BAAA01" w14:textId="160ECC1D" w:rsidR="003C66E1" w:rsidRPr="00706D7A" w:rsidRDefault="001B2181" w:rsidP="003C66E1">
      <w:pPr>
        <w:spacing w:after="0"/>
        <w:jc w:val="both"/>
        <w:rPr>
          <w:bCs/>
        </w:rPr>
      </w:pPr>
      <w:r>
        <w:rPr>
          <w:rStyle w:val="Hyperlink"/>
          <w:rFonts w:ascii="Arial Narrow" w:eastAsia="Times New Roman" w:hAnsi="Arial Narrow" w:cs="Arial Narrow"/>
          <w:b/>
          <w:bCs/>
          <w:color w:val="auto"/>
          <w:kern w:val="2"/>
          <w:lang w:eastAsia="hi-IN"/>
        </w:rPr>
        <w:t>CHAMAMENTO PÚBLICO</w:t>
      </w:r>
      <w:r w:rsidR="00163827">
        <w:rPr>
          <w:rStyle w:val="Hyperlink"/>
          <w:rFonts w:ascii="Arial Narrow" w:eastAsia="Times New Roman" w:hAnsi="Arial Narrow" w:cs="Arial Narrow"/>
          <w:b/>
          <w:bCs/>
          <w:color w:val="auto"/>
          <w:kern w:val="2"/>
          <w:lang w:eastAsia="hi-IN"/>
        </w:rPr>
        <w:t xml:space="preserve"> Nº 0</w:t>
      </w:r>
      <w:r>
        <w:rPr>
          <w:rStyle w:val="Hyperlink"/>
          <w:rFonts w:ascii="Arial Narrow" w:eastAsia="Times New Roman" w:hAnsi="Arial Narrow" w:cs="Arial Narrow"/>
          <w:b/>
          <w:bCs/>
          <w:color w:val="auto"/>
          <w:kern w:val="2"/>
          <w:lang w:eastAsia="hi-IN"/>
        </w:rPr>
        <w:t>0</w:t>
      </w:r>
      <w:r w:rsidR="006404EB">
        <w:rPr>
          <w:rStyle w:val="Hyperlink"/>
          <w:rFonts w:ascii="Arial Narrow" w:eastAsia="Times New Roman" w:hAnsi="Arial Narrow" w:cs="Arial Narrow"/>
          <w:b/>
          <w:bCs/>
          <w:color w:val="auto"/>
          <w:kern w:val="2"/>
          <w:lang w:eastAsia="hi-IN"/>
        </w:rPr>
        <w:t>2</w:t>
      </w:r>
      <w:r w:rsidR="003C66E1" w:rsidRPr="00706D7A">
        <w:rPr>
          <w:rStyle w:val="Hyperlink"/>
          <w:rFonts w:ascii="Arial Narrow" w:eastAsia="Times New Roman" w:hAnsi="Arial Narrow" w:cs="Arial Narrow"/>
          <w:b/>
          <w:bCs/>
          <w:color w:val="auto"/>
          <w:kern w:val="2"/>
          <w:lang w:eastAsia="hi-IN"/>
        </w:rPr>
        <w:t xml:space="preserve">/2025 </w:t>
      </w:r>
      <w:r w:rsidR="00826554">
        <w:rPr>
          <w:rFonts w:ascii="Arial Narrow" w:hAnsi="Arial Narrow" w:cs="Arial Narrow"/>
          <w:b/>
          <w:kern w:val="2"/>
        </w:rPr>
        <w:t>–</w:t>
      </w:r>
      <w:r w:rsidR="004548BC">
        <w:rPr>
          <w:rStyle w:val="Hyperlink"/>
          <w:rFonts w:eastAsia="Times New Roman"/>
          <w:b/>
          <w:color w:val="auto"/>
          <w:u w:val="none"/>
          <w:lang w:eastAsia="hi-IN"/>
        </w:rPr>
        <w:t xml:space="preserve"> </w:t>
      </w:r>
      <w:r w:rsidR="006404EB" w:rsidRPr="006404EB">
        <w:rPr>
          <w:rStyle w:val="Hyperlink"/>
          <w:rFonts w:eastAsia="Times New Roman"/>
          <w:b/>
          <w:color w:val="auto"/>
          <w:u w:val="none"/>
          <w:lang w:eastAsia="hi-IN"/>
        </w:rPr>
        <w:t xml:space="preserve">“MÃOS DADAS” </w:t>
      </w:r>
      <w:r w:rsidR="006404EB" w:rsidRPr="006404EB">
        <w:rPr>
          <w:rStyle w:val="Hyperlink"/>
          <w:rFonts w:eastAsia="Times New Roman"/>
          <w:color w:val="auto"/>
          <w:u w:val="none"/>
          <w:lang w:eastAsia="hi-IN"/>
        </w:rPr>
        <w:t>DE SUBSÍDIO PARA GRUPOS OU INSTITUIÇÕES CULTURAIS</w:t>
      </w:r>
      <w:r w:rsidR="00244779" w:rsidRPr="001B2181">
        <w:rPr>
          <w:rStyle w:val="Hyperlink"/>
          <w:rFonts w:eastAsia="Times New Roman"/>
          <w:b/>
          <w:color w:val="auto"/>
          <w:u w:val="none"/>
          <w:lang w:eastAsia="hi-IN"/>
        </w:rPr>
        <w:t>,</w:t>
      </w:r>
      <w:r w:rsidR="00244779" w:rsidRPr="00706D7A">
        <w:rPr>
          <w:rFonts w:ascii="Arial Narrow" w:hAnsi="Arial Narrow" w:cs="Arial Narrow"/>
          <w:kern w:val="2"/>
        </w:rPr>
        <w:t xml:space="preserve"> </w:t>
      </w:r>
      <w:r w:rsidR="003C66E1" w:rsidRPr="00706D7A">
        <w:rPr>
          <w:rFonts w:ascii="Arial Narrow" w:hAnsi="Arial Narrow" w:cs="Arial Narrow"/>
          <w:kern w:val="2"/>
        </w:rPr>
        <w:t xml:space="preserve">conforme edital. P.A. n°: </w:t>
      </w:r>
      <w:r w:rsidR="006404EB">
        <w:rPr>
          <w:rFonts w:ascii="Arial Narrow" w:hAnsi="Arial Narrow" w:cs="Arial Narrow"/>
          <w:kern w:val="2"/>
        </w:rPr>
        <w:t>11941</w:t>
      </w:r>
      <w:bookmarkStart w:id="0" w:name="_GoBack"/>
      <w:bookmarkEnd w:id="0"/>
      <w:r>
        <w:rPr>
          <w:rFonts w:ascii="Arial Narrow" w:hAnsi="Arial Narrow" w:cs="Arial Narrow"/>
          <w:kern w:val="2"/>
        </w:rPr>
        <w:t>/2024</w:t>
      </w:r>
      <w:r w:rsidR="003C66E1" w:rsidRPr="00706D7A">
        <w:rPr>
          <w:rFonts w:ascii="Arial Narrow" w:hAnsi="Arial Narrow" w:cs="Arial Narrow"/>
          <w:kern w:val="2"/>
        </w:rPr>
        <w:t xml:space="preserve">. </w:t>
      </w:r>
      <w:r w:rsidR="00564F3A">
        <w:rPr>
          <w:rFonts w:ascii="Arial Narrow" w:hAnsi="Arial Narrow" w:cs="Arial Narrow"/>
          <w:b/>
          <w:kern w:val="2"/>
        </w:rPr>
        <w:t xml:space="preserve">Data/Hora </w:t>
      </w:r>
      <w:r>
        <w:rPr>
          <w:rFonts w:ascii="Arial Narrow" w:hAnsi="Arial Narrow" w:cs="Arial Narrow"/>
          <w:b/>
          <w:kern w:val="2"/>
        </w:rPr>
        <w:t xml:space="preserve">de </w:t>
      </w:r>
      <w:r w:rsidRPr="001B2181">
        <w:rPr>
          <w:rFonts w:ascii="Arial Narrow" w:hAnsi="Arial Narrow" w:cs="Arial Narrow"/>
          <w:b/>
          <w:kern w:val="2"/>
        </w:rPr>
        <w:t>09:00 horas do dia 16 de abril de 2025 a 23:59 do dia 30 de abril de 2025</w:t>
      </w:r>
      <w:r w:rsidR="003C66E1" w:rsidRPr="001B2181">
        <w:rPr>
          <w:rFonts w:ascii="Arial Narrow" w:hAnsi="Arial Narrow" w:cs="Arial Narrow"/>
          <w:b/>
          <w:kern w:val="2"/>
        </w:rPr>
        <w:t>.</w:t>
      </w:r>
      <w:r w:rsidR="003C66E1" w:rsidRPr="001B2181">
        <w:rPr>
          <w:rStyle w:val="Hyperlink"/>
          <w:rFonts w:ascii="Arial Narrow" w:eastAsia="Times New Roman" w:hAnsi="Arial Narrow" w:cs="Arial Narrow"/>
          <w:b/>
          <w:bCs/>
          <w:color w:val="000000"/>
          <w:kern w:val="2"/>
          <w:u w:val="none"/>
          <w:lang w:eastAsia="hi-IN"/>
        </w:rPr>
        <w:t xml:space="preserve"> </w:t>
      </w:r>
      <w:r w:rsidR="003C66E1" w:rsidRPr="003C66E1">
        <w:rPr>
          <w:rStyle w:val="Hyperlink"/>
          <w:rFonts w:ascii="Arial Narrow" w:eastAsia="Arial Narrow" w:hAnsi="Arial Narrow" w:cs="Arial Narrow"/>
          <w:color w:val="000000"/>
          <w:kern w:val="2"/>
          <w:u w:val="none"/>
          <w:lang w:eastAsia="hi-IN" w:bidi="hi-IN"/>
        </w:rPr>
        <w:t>Edital</w:t>
      </w:r>
      <w:r w:rsidR="003C66E1" w:rsidRPr="003C66E1">
        <w:rPr>
          <w:rStyle w:val="Hyperlink"/>
          <w:rFonts w:ascii="Arial Narrow" w:eastAsia="Times New Roman" w:hAnsi="Arial Narrow" w:cs="Arial Narrow"/>
          <w:color w:val="000000"/>
          <w:kern w:val="2"/>
          <w:u w:val="none"/>
          <w:lang w:eastAsia="ar-SA"/>
        </w:rPr>
        <w:t xml:space="preserve"> d</w:t>
      </w:r>
      <w:r w:rsidR="003C66E1" w:rsidRPr="003C66E1">
        <w:rPr>
          <w:rFonts w:ascii="Arial Narrow" w:hAnsi="Arial Narrow" w:cs="Arial Narrow"/>
          <w:color w:val="000000"/>
        </w:rPr>
        <w:t>isponível</w:t>
      </w:r>
      <w:r w:rsidR="003C66E1" w:rsidRPr="00706D7A">
        <w:rPr>
          <w:rFonts w:ascii="Arial Narrow" w:hAnsi="Arial Narrow" w:cs="Arial Narrow"/>
          <w:color w:val="000000"/>
        </w:rPr>
        <w:t xml:space="preserve"> no site: </w:t>
      </w:r>
      <w:hyperlink r:id="rId7" w:history="1">
        <w:r w:rsidR="003C66E1" w:rsidRPr="00706D7A">
          <w:rPr>
            <w:rStyle w:val="Hyperlink"/>
          </w:rPr>
          <w:t>https://itatiaia.rj.gov.br/listar-licitacoes</w:t>
        </w:r>
      </w:hyperlink>
      <w:r>
        <w:rPr>
          <w:rFonts w:ascii="Arial Narrow" w:hAnsi="Arial Narrow" w:cs="Arial Narrow"/>
          <w:color w:val="000000"/>
          <w:kern w:val="2"/>
        </w:rPr>
        <w:t xml:space="preserve"> </w:t>
      </w:r>
      <w:r w:rsidR="00D148D7">
        <w:rPr>
          <w:rFonts w:ascii="Arial Narrow" w:hAnsi="Arial Narrow" w:cs="Arial Narrow"/>
          <w:color w:val="000000"/>
          <w:kern w:val="2"/>
        </w:rPr>
        <w:t>-</w:t>
      </w:r>
      <w:r w:rsidR="003C66E1" w:rsidRPr="00706D7A">
        <w:rPr>
          <w:rFonts w:ascii="Arial Narrow" w:hAnsi="Arial Narrow" w:cs="Arial Narrow"/>
          <w:color w:val="000000"/>
          <w:kern w:val="2"/>
        </w:rPr>
        <w:t xml:space="preserve"> E</w:t>
      </w:r>
      <w:r w:rsidR="003C66E1" w:rsidRPr="00706D7A">
        <w:rPr>
          <w:rFonts w:ascii="Arial Narrow" w:hAnsi="Arial Narrow" w:cs="Arial Narrow"/>
          <w:color w:val="000000"/>
        </w:rPr>
        <w:t>-mail:</w:t>
      </w:r>
      <w:r w:rsidR="003C66E1" w:rsidRPr="00706D7A">
        <w:rPr>
          <w:rFonts w:ascii="Arial Narrow" w:eastAsia="Arial" w:hAnsi="Arial Narrow" w:cs="Arial Narrow"/>
          <w:color w:val="000000"/>
        </w:rPr>
        <w:t xml:space="preserve"> </w:t>
      </w:r>
      <w:r w:rsidRPr="001B2181">
        <w:rPr>
          <w:rFonts w:ascii="Arial Narrow" w:hAnsi="Arial Narrow" w:cs="Arial Narrow"/>
          <w:color w:val="000000"/>
        </w:rPr>
        <w:t>assessoriacultural.pmi@gmail.com</w:t>
      </w:r>
      <w:r w:rsidR="003C66E1" w:rsidRPr="001B2181">
        <w:rPr>
          <w:rFonts w:ascii="Arial Narrow" w:hAnsi="Arial Narrow" w:cs="Arial Narrow"/>
          <w:color w:val="000000"/>
        </w:rPr>
        <w:t>.</w:t>
      </w:r>
      <w:r w:rsidR="003C66E1" w:rsidRPr="00706D7A">
        <w:rPr>
          <w:rFonts w:ascii="Arial Narrow" w:hAnsi="Arial Narrow" w:cs="Arial Narrow"/>
          <w:color w:val="000000"/>
        </w:rPr>
        <w:t xml:space="preserve"> </w:t>
      </w:r>
      <w:proofErr w:type="gramStart"/>
      <w:r w:rsidR="003C66E1" w:rsidRPr="00706D7A">
        <w:rPr>
          <w:rFonts w:ascii="Arial Narrow" w:hAnsi="Arial Narrow" w:cs="Arial Narrow"/>
          <w:color w:val="000000"/>
        </w:rPr>
        <w:t>e</w:t>
      </w:r>
      <w:proofErr w:type="gramEnd"/>
      <w:r w:rsidR="003C66E1" w:rsidRPr="00706D7A">
        <w:rPr>
          <w:rFonts w:ascii="Arial Narrow" w:hAnsi="Arial Narrow" w:cs="Arial Narrow"/>
          <w:color w:val="000000"/>
        </w:rPr>
        <w:t xml:space="preserve">/ou obtidas através do telefone: </w:t>
      </w:r>
      <w:r w:rsidRPr="001B2181">
        <w:rPr>
          <w:rFonts w:ascii="Arial Narrow" w:hAnsi="Arial Narrow" w:cs="Arial Narrow"/>
          <w:kern w:val="2"/>
        </w:rPr>
        <w:t>(24) 3352-2077</w:t>
      </w:r>
      <w:r>
        <w:rPr>
          <w:rFonts w:ascii="Arial Narrow" w:hAnsi="Arial Narrow" w:cs="Arial Narrow"/>
          <w:kern w:val="2"/>
        </w:rPr>
        <w:t>.</w:t>
      </w:r>
    </w:p>
    <w:p w14:paraId="3818E6B1" w14:textId="0BC784D4" w:rsidR="003C66E1" w:rsidRDefault="003C66E1" w:rsidP="003C66E1">
      <w:pPr>
        <w:jc w:val="both"/>
        <w:rPr>
          <w:rFonts w:ascii="Arial Narrow" w:hAnsi="Arial Narrow" w:cs="Arial Narrow"/>
          <w:color w:val="000000"/>
        </w:rPr>
      </w:pPr>
    </w:p>
    <w:p w14:paraId="44646BA8" w14:textId="77777777" w:rsidR="00ED49CA" w:rsidRPr="00706D7A" w:rsidRDefault="00ED49CA" w:rsidP="003C66E1">
      <w:pPr>
        <w:jc w:val="both"/>
        <w:rPr>
          <w:rFonts w:ascii="Arial Narrow" w:hAnsi="Arial Narrow" w:cs="Arial Narrow"/>
          <w:color w:val="000000"/>
        </w:rPr>
      </w:pPr>
    </w:p>
    <w:p w14:paraId="268AEFFA" w14:textId="77777777" w:rsidR="00647077" w:rsidRPr="002E0883" w:rsidRDefault="00647077" w:rsidP="00647077">
      <w:pPr>
        <w:pStyle w:val="Corpodetexto3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2E0883">
        <w:rPr>
          <w:rFonts w:ascii="Arial" w:hAnsi="Arial" w:cs="Arial"/>
          <w:b/>
          <w:sz w:val="22"/>
          <w:szCs w:val="22"/>
        </w:rPr>
        <w:t xml:space="preserve">Carolina </w:t>
      </w:r>
      <w:proofErr w:type="spellStart"/>
      <w:r w:rsidRPr="002E0883">
        <w:rPr>
          <w:rFonts w:ascii="Arial" w:hAnsi="Arial" w:cs="Arial"/>
          <w:b/>
          <w:sz w:val="22"/>
          <w:szCs w:val="22"/>
        </w:rPr>
        <w:t>Martuscello</w:t>
      </w:r>
      <w:proofErr w:type="spellEnd"/>
      <w:r w:rsidRPr="002E088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E0883">
        <w:rPr>
          <w:rFonts w:ascii="Arial" w:hAnsi="Arial" w:cs="Arial"/>
          <w:b/>
          <w:sz w:val="22"/>
          <w:szCs w:val="22"/>
        </w:rPr>
        <w:t>Massad</w:t>
      </w:r>
      <w:proofErr w:type="spellEnd"/>
      <w:r w:rsidRPr="002E0883">
        <w:rPr>
          <w:rFonts w:ascii="Arial" w:hAnsi="Arial" w:cs="Arial"/>
          <w:b/>
          <w:sz w:val="22"/>
          <w:szCs w:val="22"/>
        </w:rPr>
        <w:t xml:space="preserve"> </w:t>
      </w:r>
    </w:p>
    <w:p w14:paraId="3B2510C8" w14:textId="49DE5DF1" w:rsidR="00647077" w:rsidRPr="002E0883" w:rsidRDefault="00647077" w:rsidP="00647077">
      <w:pPr>
        <w:pStyle w:val="Corpodetexto3"/>
        <w:spacing w:after="0"/>
        <w:jc w:val="center"/>
        <w:rPr>
          <w:rFonts w:ascii="Arial" w:hAnsi="Arial" w:cs="Arial"/>
          <w:b/>
          <w:color w:val="000000"/>
          <w:sz w:val="22"/>
          <w:szCs w:val="18"/>
        </w:rPr>
      </w:pPr>
      <w:r w:rsidRPr="002E0883">
        <w:rPr>
          <w:rFonts w:ascii="Arial" w:hAnsi="Arial" w:cs="Arial"/>
          <w:b/>
          <w:color w:val="000000"/>
          <w:sz w:val="22"/>
          <w:szCs w:val="18"/>
        </w:rPr>
        <w:t xml:space="preserve">Diretora </w:t>
      </w:r>
      <w:r w:rsidR="005F6ACE" w:rsidRPr="002E0883">
        <w:rPr>
          <w:rFonts w:ascii="Arial" w:hAnsi="Arial" w:cs="Arial"/>
          <w:b/>
          <w:color w:val="000000"/>
          <w:sz w:val="22"/>
          <w:szCs w:val="18"/>
        </w:rPr>
        <w:t>Geral de</w:t>
      </w:r>
      <w:r w:rsidRPr="002E0883">
        <w:rPr>
          <w:rFonts w:ascii="Arial" w:hAnsi="Arial" w:cs="Arial"/>
          <w:b/>
          <w:color w:val="000000"/>
          <w:sz w:val="22"/>
          <w:szCs w:val="18"/>
        </w:rPr>
        <w:t xml:space="preserve"> Licitação</w:t>
      </w:r>
    </w:p>
    <w:p w14:paraId="11C8A4E6" w14:textId="77777777" w:rsidR="004D1BD3" w:rsidRDefault="004D1BD3"/>
    <w:sectPr w:rsidR="004D1BD3" w:rsidSect="00D07FB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4B9FC" w14:textId="77777777" w:rsidR="00A812B6" w:rsidRDefault="00A812B6" w:rsidP="004D1BD3">
      <w:pPr>
        <w:spacing w:after="0" w:line="240" w:lineRule="auto"/>
      </w:pPr>
      <w:r>
        <w:separator/>
      </w:r>
    </w:p>
  </w:endnote>
  <w:endnote w:type="continuationSeparator" w:id="0">
    <w:p w14:paraId="478DA5E2" w14:textId="77777777" w:rsidR="00A812B6" w:rsidRDefault="00A812B6" w:rsidP="004D1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024A3" w14:textId="77777777" w:rsidR="003C66E1" w:rsidRPr="00A368B6" w:rsidRDefault="003C66E1" w:rsidP="003C66E1">
    <w:pPr>
      <w:pStyle w:val="Rodap"/>
      <w:jc w:val="center"/>
      <w:rPr>
        <w:b/>
        <w:iCs/>
      </w:rPr>
    </w:pPr>
    <w:r w:rsidRPr="00A368B6">
      <w:rPr>
        <w:b/>
        <w:iCs/>
      </w:rPr>
      <w:t xml:space="preserve">Praça Mariana Rocha Leão, </w:t>
    </w:r>
    <w:proofErr w:type="gramStart"/>
    <w:r w:rsidRPr="00A368B6">
      <w:rPr>
        <w:b/>
        <w:iCs/>
      </w:rPr>
      <w:t>n.º</w:t>
    </w:r>
    <w:proofErr w:type="gramEnd"/>
    <w:r w:rsidRPr="00A368B6">
      <w:rPr>
        <w:b/>
        <w:iCs/>
      </w:rPr>
      <w:t xml:space="preserve"> 20, Centro, Itatiaia - RJ</w:t>
    </w:r>
  </w:p>
  <w:p w14:paraId="060DC75C" w14:textId="078D6336" w:rsidR="004D1BD3" w:rsidRPr="003C66E1" w:rsidRDefault="003C66E1" w:rsidP="003C66E1">
    <w:pPr>
      <w:pStyle w:val="Rodap"/>
      <w:jc w:val="center"/>
      <w:rPr>
        <w:b/>
        <w:iCs/>
      </w:rPr>
    </w:pPr>
    <w:r w:rsidRPr="00A368B6">
      <w:rPr>
        <w:b/>
        <w:iCs/>
        <w:u w:val="single"/>
      </w:rPr>
      <w:t>E-mail:</w:t>
    </w:r>
    <w:hyperlink r:id="rId1" w:history="1">
      <w:r w:rsidRPr="00A368B6">
        <w:rPr>
          <w:rStyle w:val="Hyperlink"/>
          <w:b/>
          <w:iCs/>
          <w:color w:val="000000" w:themeColor="text1"/>
        </w:rPr>
        <w:t>licitacoes.itatiaia@gmail.com</w:t>
      </w:r>
    </w:hyperlink>
    <w:r w:rsidRPr="00A368B6">
      <w:rPr>
        <w:b/>
        <w:iCs/>
      </w:rPr>
      <w:t xml:space="preserve">– </w:t>
    </w:r>
    <w:r w:rsidRPr="00A368B6">
      <w:rPr>
        <w:b/>
        <w:iCs/>
        <w:u w:val="single"/>
      </w:rPr>
      <w:t>Telefones:</w:t>
    </w:r>
    <w:r w:rsidRPr="00A368B6">
      <w:rPr>
        <w:b/>
        <w:iCs/>
      </w:rPr>
      <w:t xml:space="preserve"> (24) 3352-1771 ou 3352-6777, ramal 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2B6BE" w14:textId="77777777" w:rsidR="00A812B6" w:rsidRDefault="00A812B6" w:rsidP="004D1BD3">
      <w:pPr>
        <w:spacing w:after="0" w:line="240" w:lineRule="auto"/>
      </w:pPr>
      <w:r>
        <w:separator/>
      </w:r>
    </w:p>
  </w:footnote>
  <w:footnote w:type="continuationSeparator" w:id="0">
    <w:p w14:paraId="2F5E8A3B" w14:textId="77777777" w:rsidR="00A812B6" w:rsidRDefault="00A812B6" w:rsidP="004D1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41D9E" w14:textId="77777777" w:rsidR="004D1BD3" w:rsidRDefault="006404EB">
    <w:pPr>
      <w:pStyle w:val="Cabealho"/>
    </w:pPr>
    <w:r>
      <w:rPr>
        <w:noProof/>
      </w:rPr>
      <w:pict w14:anchorId="10A34B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455579" o:spid="_x0000_s2064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Administração- diretoria de licitaçã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AD874" w14:textId="77777777" w:rsidR="004D1BD3" w:rsidRDefault="006404EB" w:rsidP="00701670">
    <w:pPr>
      <w:pStyle w:val="Cabealho"/>
      <w:ind w:left="142"/>
    </w:pPr>
    <w:r>
      <w:rPr>
        <w:noProof/>
      </w:rPr>
      <w:pict w14:anchorId="63852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455580" o:spid="_x0000_s2065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Administração- diretoria de licitação"/>
          <w10:wrap anchorx="margin" anchory="margin"/>
        </v:shape>
      </w:pict>
    </w:r>
    <w:r w:rsidR="00701670"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4964C" w14:textId="77777777" w:rsidR="004D1BD3" w:rsidRDefault="006404EB">
    <w:pPr>
      <w:pStyle w:val="Cabealho"/>
    </w:pPr>
    <w:r>
      <w:rPr>
        <w:noProof/>
      </w:rPr>
      <w:pict w14:anchorId="066B7F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455578" o:spid="_x0000_s2063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Administração- diretoria de licitaçã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eastAsia="Times New Roman"/>
        <w:color w:val="000000"/>
        <w:kern w:val="2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BD3"/>
    <w:rsid w:val="000F2670"/>
    <w:rsid w:val="00163827"/>
    <w:rsid w:val="001B2181"/>
    <w:rsid w:val="00244779"/>
    <w:rsid w:val="00276479"/>
    <w:rsid w:val="002F7B55"/>
    <w:rsid w:val="00354D19"/>
    <w:rsid w:val="003C5F79"/>
    <w:rsid w:val="003C66E1"/>
    <w:rsid w:val="003F234A"/>
    <w:rsid w:val="004548BC"/>
    <w:rsid w:val="004D1BD3"/>
    <w:rsid w:val="00523460"/>
    <w:rsid w:val="00557DAA"/>
    <w:rsid w:val="00564F3A"/>
    <w:rsid w:val="005F6ACE"/>
    <w:rsid w:val="00610177"/>
    <w:rsid w:val="006160BF"/>
    <w:rsid w:val="006404EB"/>
    <w:rsid w:val="00640C18"/>
    <w:rsid w:val="00647077"/>
    <w:rsid w:val="006C1466"/>
    <w:rsid w:val="00701670"/>
    <w:rsid w:val="007124DB"/>
    <w:rsid w:val="00732010"/>
    <w:rsid w:val="007600BF"/>
    <w:rsid w:val="00826554"/>
    <w:rsid w:val="00827D30"/>
    <w:rsid w:val="008950D4"/>
    <w:rsid w:val="008B2208"/>
    <w:rsid w:val="009E2B43"/>
    <w:rsid w:val="00A812B6"/>
    <w:rsid w:val="00BD6948"/>
    <w:rsid w:val="00BE1077"/>
    <w:rsid w:val="00D07FB2"/>
    <w:rsid w:val="00D148D7"/>
    <w:rsid w:val="00D150C1"/>
    <w:rsid w:val="00D65B4D"/>
    <w:rsid w:val="00D97F3A"/>
    <w:rsid w:val="00DB68E7"/>
    <w:rsid w:val="00E17FFA"/>
    <w:rsid w:val="00ED49CA"/>
    <w:rsid w:val="00EF3883"/>
    <w:rsid w:val="00F553EC"/>
    <w:rsid w:val="00F94ACD"/>
    <w:rsid w:val="00FD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6E224CFA"/>
  <w15:chartTrackingRefBased/>
  <w15:docId w15:val="{48C0CFBB-39E3-483D-93B6-CB17854F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077"/>
  </w:style>
  <w:style w:type="paragraph" w:styleId="Ttulo3">
    <w:name w:val="heading 3"/>
    <w:basedOn w:val="Normal"/>
    <w:next w:val="Normal"/>
    <w:link w:val="Ttulo3Char"/>
    <w:qFormat/>
    <w:rsid w:val="003C66E1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Batang" w:hAnsi="Arial" w:cs="Arial"/>
      <w:b/>
      <w:bCs/>
      <w:sz w:val="26"/>
      <w:szCs w:val="26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1B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1BD3"/>
  </w:style>
  <w:style w:type="paragraph" w:styleId="Rodap">
    <w:name w:val="footer"/>
    <w:basedOn w:val="Normal"/>
    <w:link w:val="RodapChar"/>
    <w:uiPriority w:val="99"/>
    <w:unhideWhenUsed/>
    <w:rsid w:val="004D1B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1BD3"/>
  </w:style>
  <w:style w:type="character" w:styleId="Hyperlink">
    <w:name w:val="Hyperlink"/>
    <w:basedOn w:val="Fontepargpadro"/>
    <w:uiPriority w:val="99"/>
    <w:unhideWhenUsed/>
    <w:rsid w:val="00647077"/>
    <w:rPr>
      <w:color w:val="0563C1" w:themeColor="hyperlink"/>
      <w:u w:val="single"/>
    </w:rPr>
  </w:style>
  <w:style w:type="paragraph" w:styleId="Corpodetexto3">
    <w:name w:val="Body Text 3"/>
    <w:basedOn w:val="Normal"/>
    <w:link w:val="Corpodetexto3Char"/>
    <w:qFormat/>
    <w:rsid w:val="00647077"/>
    <w:pPr>
      <w:spacing w:after="120" w:line="240" w:lineRule="auto"/>
    </w:pPr>
    <w:rPr>
      <w:rFonts w:ascii="Times New Roman" w:eastAsia="Times New Roman" w:hAnsi="Times New Roman" w:cs="Times New Roman"/>
      <w:kern w:val="2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647077"/>
    <w:rPr>
      <w:rFonts w:ascii="Times New Roman" w:eastAsia="Times New Roman" w:hAnsi="Times New Roman" w:cs="Times New Roman"/>
      <w:kern w:val="2"/>
      <w:sz w:val="16"/>
      <w:szCs w:val="16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1017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10177"/>
  </w:style>
  <w:style w:type="paragraph" w:styleId="Textodebalo">
    <w:name w:val="Balloon Text"/>
    <w:basedOn w:val="Normal"/>
    <w:link w:val="TextodebaloChar"/>
    <w:uiPriority w:val="99"/>
    <w:semiHidden/>
    <w:unhideWhenUsed/>
    <w:rsid w:val="003C6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6E1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rsid w:val="003C66E1"/>
    <w:rPr>
      <w:rFonts w:ascii="Arial" w:eastAsia="Batang" w:hAnsi="Arial" w:cs="Arial"/>
      <w:b/>
      <w:bCs/>
      <w:sz w:val="26"/>
      <w:szCs w:val="26"/>
      <w:lang w:eastAsia="zh-CN"/>
    </w:rPr>
  </w:style>
  <w:style w:type="character" w:customStyle="1" w:styleId="Fontepargpadro1">
    <w:name w:val="Fonte parág. padrão1"/>
    <w:rsid w:val="003C6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tatiaia.rj.gov.br/listar-licitaco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oes.itatia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PREF MUN ITATIAIA</cp:lastModifiedBy>
  <cp:revision>2</cp:revision>
  <cp:lastPrinted>2025-04-15T15:19:00Z</cp:lastPrinted>
  <dcterms:created xsi:type="dcterms:W3CDTF">2025-04-15T15:24:00Z</dcterms:created>
  <dcterms:modified xsi:type="dcterms:W3CDTF">2025-04-15T15:24:00Z</dcterms:modified>
</cp:coreProperties>
</file>